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F7" w:rsidRPr="002C3BAD" w:rsidRDefault="002F1E54" w:rsidP="004E20BF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2C3BAD">
        <w:rPr>
          <w:rFonts w:ascii="Monotype Corsiva" w:hAnsi="Monotype Corsiva"/>
          <w:b/>
          <w:sz w:val="24"/>
          <w:szCs w:val="24"/>
        </w:rPr>
        <w:t xml:space="preserve">ELA A30 </w:t>
      </w:r>
    </w:p>
    <w:p w:rsidR="002F1E54" w:rsidRPr="002C3BAD" w:rsidRDefault="002F1E54" w:rsidP="004E20BF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2C3BAD">
        <w:rPr>
          <w:rFonts w:ascii="Monotype Corsiva" w:hAnsi="Monotype Corsiva"/>
          <w:b/>
          <w:sz w:val="24"/>
          <w:szCs w:val="24"/>
        </w:rPr>
        <w:t>Final Exam</w:t>
      </w:r>
      <w:r w:rsidR="00F641F7" w:rsidRPr="002C3BAD">
        <w:rPr>
          <w:rFonts w:ascii="Monotype Corsiva" w:hAnsi="Monotype Corsiva"/>
          <w:b/>
          <w:sz w:val="24"/>
          <w:szCs w:val="24"/>
        </w:rPr>
        <w:t xml:space="preserve"> Review</w:t>
      </w:r>
      <w:r w:rsidR="00E5371F" w:rsidRPr="002C3BAD">
        <w:rPr>
          <w:rFonts w:ascii="Monotype Corsiva" w:hAnsi="Monotype Corsiva"/>
          <w:b/>
          <w:sz w:val="24"/>
          <w:szCs w:val="24"/>
        </w:rPr>
        <w:t>-J</w:t>
      </w:r>
      <w:r w:rsidR="006079A1">
        <w:rPr>
          <w:rFonts w:ascii="Monotype Corsiva" w:hAnsi="Monotype Corsiva"/>
          <w:b/>
          <w:sz w:val="24"/>
          <w:szCs w:val="24"/>
        </w:rPr>
        <w:t>anuary</w:t>
      </w:r>
      <w:r w:rsidR="0099164F">
        <w:rPr>
          <w:rFonts w:ascii="Monotype Corsiva" w:hAnsi="Monotype Corsiva"/>
          <w:b/>
          <w:sz w:val="24"/>
          <w:szCs w:val="24"/>
        </w:rPr>
        <w:t xml:space="preserve"> 201</w:t>
      </w:r>
      <w:r w:rsidR="006079A1">
        <w:rPr>
          <w:rFonts w:ascii="Monotype Corsiva" w:hAnsi="Monotype Corsiva"/>
          <w:b/>
          <w:sz w:val="24"/>
          <w:szCs w:val="24"/>
        </w:rPr>
        <w:t>9</w:t>
      </w:r>
    </w:p>
    <w:p w:rsidR="002F1E54" w:rsidRPr="002C3BAD" w:rsidRDefault="002F1E54" w:rsidP="004E20BF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2C3BAD">
        <w:rPr>
          <w:rFonts w:ascii="Monotype Corsiva" w:hAnsi="Monotype Corsiva"/>
          <w:b/>
          <w:sz w:val="24"/>
          <w:szCs w:val="24"/>
        </w:rPr>
        <w:t>Mrs. M</w:t>
      </w:r>
      <w:r w:rsidRPr="002C3BAD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Pr="002C3BAD">
        <w:rPr>
          <w:rFonts w:ascii="Monotype Corsiva" w:hAnsi="Monotype Corsiva"/>
          <w:b/>
          <w:sz w:val="24"/>
          <w:szCs w:val="24"/>
        </w:rPr>
        <w:t>Leod</w:t>
      </w:r>
    </w:p>
    <w:p w:rsidR="004E20BF" w:rsidRPr="002C3BAD" w:rsidRDefault="004E20BF" w:rsidP="004E20BF">
      <w:pPr>
        <w:pStyle w:val="NoSpacing"/>
        <w:rPr>
          <w:b/>
          <w:sz w:val="24"/>
          <w:szCs w:val="24"/>
        </w:rPr>
      </w:pPr>
    </w:p>
    <w:p w:rsidR="008F5E8C" w:rsidRPr="002C3BAD" w:rsidRDefault="00A119D3" w:rsidP="00F641F7">
      <w:pPr>
        <w:spacing w:line="360" w:lineRule="auto"/>
        <w:rPr>
          <w:rFonts w:cs="Times New Roman"/>
          <w:b/>
          <w:sz w:val="24"/>
          <w:szCs w:val="24"/>
        </w:rPr>
      </w:pPr>
      <w:r w:rsidRPr="002C3BAD">
        <w:rPr>
          <w:rFonts w:cs="Times New Roman"/>
          <w:b/>
          <w:sz w:val="24"/>
          <w:szCs w:val="24"/>
        </w:rPr>
        <w:t>Below are selections that we read this semester. Re-read them</w:t>
      </w:r>
      <w:r w:rsidR="00AC459E">
        <w:rPr>
          <w:rFonts w:cs="Times New Roman"/>
          <w:b/>
          <w:sz w:val="24"/>
          <w:szCs w:val="24"/>
        </w:rPr>
        <w:t>,</w:t>
      </w:r>
      <w:r w:rsidRPr="002C3BAD">
        <w:rPr>
          <w:rFonts w:cs="Times New Roman"/>
          <w:b/>
          <w:sz w:val="24"/>
          <w:szCs w:val="24"/>
        </w:rPr>
        <w:t xml:space="preserve"> review the questions</w:t>
      </w:r>
      <w:r w:rsidR="00AC459E">
        <w:rPr>
          <w:rFonts w:cs="Times New Roman"/>
          <w:b/>
          <w:sz w:val="24"/>
          <w:szCs w:val="24"/>
        </w:rPr>
        <w:t xml:space="preserve"> assigned in class and identify the big ideas in each selection </w:t>
      </w:r>
      <w:bookmarkStart w:id="0" w:name="_GoBack"/>
      <w:bookmarkEnd w:id="0"/>
      <w:r w:rsidR="00AC459E">
        <w:rPr>
          <w:rFonts w:cs="Times New Roman"/>
          <w:b/>
          <w:sz w:val="24"/>
          <w:szCs w:val="24"/>
        </w:rPr>
        <w:t>t</w:t>
      </w:r>
      <w:r w:rsidRPr="002C3BAD">
        <w:rPr>
          <w:rFonts w:cs="Times New Roman"/>
          <w:b/>
          <w:sz w:val="24"/>
          <w:szCs w:val="24"/>
        </w:rPr>
        <w:t xml:space="preserve">o help prepare for </w:t>
      </w:r>
      <w:r w:rsidR="00AC459E">
        <w:rPr>
          <w:rFonts w:cs="Times New Roman"/>
          <w:b/>
          <w:sz w:val="24"/>
          <w:szCs w:val="24"/>
        </w:rPr>
        <w:t xml:space="preserve">the essay in </w:t>
      </w:r>
      <w:r w:rsidRPr="002C3BAD">
        <w:rPr>
          <w:rFonts w:cs="Times New Roman"/>
          <w:b/>
          <w:sz w:val="24"/>
          <w:szCs w:val="24"/>
        </w:rPr>
        <w:t xml:space="preserve">your </w:t>
      </w:r>
      <w:r w:rsidR="005420C2">
        <w:rPr>
          <w:rFonts w:cs="Times New Roman"/>
          <w:b/>
          <w:sz w:val="24"/>
          <w:szCs w:val="24"/>
        </w:rPr>
        <w:t>F</w:t>
      </w:r>
      <w:r w:rsidR="00FF562B">
        <w:rPr>
          <w:rFonts w:cs="Times New Roman"/>
          <w:b/>
          <w:sz w:val="24"/>
          <w:szCs w:val="24"/>
        </w:rPr>
        <w:t>inal Exam</w:t>
      </w:r>
      <w:r w:rsidRPr="002C3BAD">
        <w:rPr>
          <w:rFonts w:cs="Times New Roman"/>
          <w:b/>
          <w:sz w:val="24"/>
          <w:szCs w:val="24"/>
        </w:rPr>
        <w:t>.</w:t>
      </w:r>
      <w:r w:rsidR="00A40A29">
        <w:rPr>
          <w:rFonts w:cs="Times New Roman"/>
          <w:b/>
          <w:sz w:val="24"/>
          <w:szCs w:val="24"/>
        </w:rPr>
        <w:t xml:space="preserve"> </w:t>
      </w:r>
    </w:p>
    <w:p w:rsidR="00A119D3" w:rsidRPr="002C3BAD" w:rsidRDefault="008F5E8C" w:rsidP="002C3BAD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b/>
          <w:sz w:val="24"/>
          <w:szCs w:val="24"/>
        </w:rPr>
      </w:pPr>
      <w:r w:rsidRPr="002C3BAD">
        <w:rPr>
          <w:rFonts w:cs="Times New Roman"/>
          <w:b/>
          <w:sz w:val="24"/>
          <w:szCs w:val="24"/>
        </w:rPr>
        <w:t>Literature</w:t>
      </w:r>
      <w:r w:rsidR="00F641F7" w:rsidRPr="002C3BAD">
        <w:rPr>
          <w:rFonts w:cs="Times New Roman"/>
          <w:b/>
          <w:sz w:val="24"/>
          <w:szCs w:val="24"/>
        </w:rPr>
        <w:t xml:space="preserve"> Selections</w:t>
      </w:r>
      <w:r w:rsidRPr="002C3BAD">
        <w:rPr>
          <w:rFonts w:cs="Times New Roman"/>
          <w:b/>
          <w:sz w:val="24"/>
          <w:szCs w:val="24"/>
        </w:rPr>
        <w:t>:</w:t>
      </w:r>
    </w:p>
    <w:p w:rsidR="008F5E8C" w:rsidRPr="002C3BAD" w:rsidRDefault="008F5E8C" w:rsidP="008F5E8C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213148" w:rsidRDefault="00213148" w:rsidP="008F5E8C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“I am a Canadian” by Duke Redbird</w:t>
      </w:r>
      <w:r w:rsidR="0055553D">
        <w:rPr>
          <w:rFonts w:cs="Times New Roman"/>
          <w:sz w:val="24"/>
          <w:szCs w:val="24"/>
        </w:rPr>
        <w:t>-poem</w:t>
      </w:r>
    </w:p>
    <w:p w:rsidR="00FE29CB" w:rsidRDefault="00AD0516" w:rsidP="008F5E8C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 </w:t>
      </w:r>
      <w:r w:rsidR="002F1E54" w:rsidRPr="002C3BAD">
        <w:rPr>
          <w:rFonts w:cs="Times New Roman"/>
          <w:sz w:val="24"/>
          <w:szCs w:val="24"/>
        </w:rPr>
        <w:t xml:space="preserve">“Three Young Guns”, by </w:t>
      </w:r>
      <w:proofErr w:type="spellStart"/>
      <w:r w:rsidR="002F1E54" w:rsidRPr="002C3BAD">
        <w:rPr>
          <w:rFonts w:cs="Times New Roman"/>
          <w:sz w:val="24"/>
          <w:szCs w:val="24"/>
        </w:rPr>
        <w:t>Gord</w:t>
      </w:r>
      <w:proofErr w:type="spellEnd"/>
      <w:r w:rsidR="002F1E54" w:rsidRPr="002C3BAD">
        <w:rPr>
          <w:rFonts w:cs="Times New Roman"/>
          <w:sz w:val="24"/>
          <w:szCs w:val="24"/>
        </w:rPr>
        <w:t xml:space="preserve"> Ellis</w:t>
      </w:r>
      <w:r w:rsidR="00A119D3" w:rsidRPr="002C3BAD">
        <w:rPr>
          <w:rFonts w:cs="Times New Roman"/>
          <w:sz w:val="24"/>
          <w:szCs w:val="24"/>
        </w:rPr>
        <w:t>- Interview</w:t>
      </w:r>
    </w:p>
    <w:p w:rsidR="00DD20E5" w:rsidRPr="002C3BAD" w:rsidRDefault="00DD20E5" w:rsidP="008F5E8C">
      <w:pPr>
        <w:pStyle w:val="ListParagraph"/>
        <w:numPr>
          <w:ilvl w:val="0"/>
          <w:numId w:val="6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“What I’ve Learned About this Country and the Spirits Within” by David </w:t>
      </w:r>
      <w:proofErr w:type="spellStart"/>
      <w:r>
        <w:rPr>
          <w:rFonts w:cs="Times New Roman"/>
          <w:sz w:val="24"/>
          <w:szCs w:val="24"/>
        </w:rPr>
        <w:t>Groulx</w:t>
      </w:r>
      <w:proofErr w:type="spellEnd"/>
      <w:r>
        <w:rPr>
          <w:rFonts w:cs="Times New Roman"/>
          <w:sz w:val="24"/>
          <w:szCs w:val="24"/>
        </w:rPr>
        <w:t xml:space="preserve">-poem </w:t>
      </w:r>
      <w:proofErr w:type="spellStart"/>
      <w:r w:rsidRPr="00DD20E5">
        <w:rPr>
          <w:rFonts w:cs="Times New Roman"/>
          <w:sz w:val="24"/>
          <w:szCs w:val="24"/>
          <w:u w:val="single"/>
        </w:rPr>
        <w:t>iLit</w:t>
      </w:r>
      <w:proofErr w:type="spellEnd"/>
      <w:r w:rsidRPr="00DD20E5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text p.226</w:t>
      </w:r>
    </w:p>
    <w:p w:rsidR="002F1E54" w:rsidRPr="002C3BAD" w:rsidRDefault="002F1E54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“Prairie Summer” by W.O. Mitchell</w:t>
      </w:r>
      <w:r w:rsidR="00A119D3" w:rsidRPr="002C3BAD">
        <w:rPr>
          <w:rFonts w:cs="Times New Roman"/>
          <w:sz w:val="24"/>
          <w:szCs w:val="24"/>
        </w:rPr>
        <w:t>-informal essay</w:t>
      </w:r>
    </w:p>
    <w:p w:rsidR="002F1E54" w:rsidRPr="002C3BAD" w:rsidRDefault="002F1E54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“The Face of Saskatchewan” by Ed McCourt</w:t>
      </w:r>
      <w:r w:rsidR="00E531C0" w:rsidRPr="002C3BAD">
        <w:rPr>
          <w:rFonts w:cs="Times New Roman"/>
          <w:sz w:val="24"/>
          <w:szCs w:val="24"/>
        </w:rPr>
        <w:t>-formal essay</w:t>
      </w:r>
    </w:p>
    <w:p w:rsidR="002F1E54" w:rsidRPr="002C3BAD" w:rsidRDefault="002F1E54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“The Lamp at Noon” by Sinclair Ross</w:t>
      </w:r>
      <w:r w:rsidR="00A119D3" w:rsidRPr="002C3BAD">
        <w:rPr>
          <w:rFonts w:cs="Times New Roman"/>
          <w:sz w:val="24"/>
          <w:szCs w:val="24"/>
        </w:rPr>
        <w:t>- short story</w:t>
      </w:r>
    </w:p>
    <w:p w:rsidR="002F1E54" w:rsidRPr="002C3BAD" w:rsidRDefault="002F1E54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“The Lonely Land” by A.J.M. Smith</w:t>
      </w:r>
      <w:r w:rsidR="00A119D3" w:rsidRPr="002C3BAD">
        <w:rPr>
          <w:rFonts w:cs="Times New Roman"/>
          <w:sz w:val="24"/>
          <w:szCs w:val="24"/>
        </w:rPr>
        <w:t>-poem</w:t>
      </w:r>
    </w:p>
    <w:p w:rsidR="002F1E54" w:rsidRPr="002C3BAD" w:rsidRDefault="00A119D3" w:rsidP="008F5E8C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C3BAD">
        <w:rPr>
          <w:sz w:val="24"/>
          <w:szCs w:val="24"/>
        </w:rPr>
        <w:t>“</w:t>
      </w:r>
      <w:r w:rsidR="002F1E54" w:rsidRPr="002C3BAD">
        <w:rPr>
          <w:sz w:val="24"/>
          <w:szCs w:val="24"/>
        </w:rPr>
        <w:t>All Through the Thirties</w:t>
      </w:r>
      <w:r w:rsidRPr="002C3BAD">
        <w:rPr>
          <w:sz w:val="24"/>
          <w:szCs w:val="24"/>
        </w:rPr>
        <w:t>”</w:t>
      </w:r>
      <w:r w:rsidR="00AD18A3" w:rsidRPr="002C3BAD">
        <w:rPr>
          <w:sz w:val="24"/>
          <w:szCs w:val="24"/>
        </w:rPr>
        <w:t xml:space="preserve"> by Roy </w:t>
      </w:r>
      <w:proofErr w:type="spellStart"/>
      <w:r w:rsidR="00AD18A3" w:rsidRPr="002C3BAD">
        <w:rPr>
          <w:sz w:val="24"/>
          <w:szCs w:val="24"/>
        </w:rPr>
        <w:t>Daniells</w:t>
      </w:r>
      <w:proofErr w:type="spellEnd"/>
      <w:r w:rsidRPr="002C3BAD">
        <w:rPr>
          <w:sz w:val="24"/>
          <w:szCs w:val="24"/>
        </w:rPr>
        <w:t>- poem</w:t>
      </w:r>
    </w:p>
    <w:p w:rsidR="002F1E54" w:rsidRDefault="002F1E54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“Walleye Trophy” by Glen </w:t>
      </w:r>
      <w:proofErr w:type="spellStart"/>
      <w:r w:rsidRPr="002C3BAD">
        <w:rPr>
          <w:rFonts w:cs="Times New Roman"/>
          <w:sz w:val="24"/>
          <w:szCs w:val="24"/>
        </w:rPr>
        <w:t>Sorestad</w:t>
      </w:r>
      <w:proofErr w:type="spellEnd"/>
      <w:r w:rsidR="00A119D3" w:rsidRPr="002C3BAD">
        <w:rPr>
          <w:rFonts w:cs="Times New Roman"/>
          <w:sz w:val="24"/>
          <w:szCs w:val="24"/>
        </w:rPr>
        <w:t>- poem</w:t>
      </w:r>
    </w:p>
    <w:p w:rsidR="00277BAD" w:rsidRDefault="00277BAD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“Our Drum” by Antoine Mountain</w:t>
      </w:r>
      <w:r w:rsidR="0055553D">
        <w:rPr>
          <w:rFonts w:cs="Times New Roman"/>
          <w:sz w:val="24"/>
          <w:szCs w:val="24"/>
        </w:rPr>
        <w:t>-poem</w:t>
      </w:r>
    </w:p>
    <w:p w:rsidR="00277BAD" w:rsidRDefault="00277BAD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“Not Just A </w:t>
      </w:r>
      <w:r w:rsidR="00354633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latform For My Dance” by Marilyn Dumont</w:t>
      </w:r>
      <w:r w:rsidR="0055553D">
        <w:rPr>
          <w:rFonts w:cs="Times New Roman"/>
          <w:sz w:val="24"/>
          <w:szCs w:val="24"/>
        </w:rPr>
        <w:t>-poem</w:t>
      </w:r>
    </w:p>
    <w:p w:rsidR="00EE433F" w:rsidRDefault="00AD0516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E433F">
        <w:rPr>
          <w:rFonts w:cs="Times New Roman"/>
          <w:sz w:val="24"/>
          <w:szCs w:val="24"/>
        </w:rPr>
        <w:t>“The Face of Saskatchewan” by Catherine James-poem</w:t>
      </w:r>
    </w:p>
    <w:p w:rsidR="00AD0516" w:rsidRPr="002C3BAD" w:rsidRDefault="00AD0516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“The Call of the Wild: Nature is the Cure” by Craig and Marc </w:t>
      </w:r>
      <w:proofErr w:type="spellStart"/>
      <w:r>
        <w:rPr>
          <w:rFonts w:cs="Times New Roman"/>
          <w:sz w:val="24"/>
          <w:szCs w:val="24"/>
        </w:rPr>
        <w:t>Keilburger</w:t>
      </w:r>
      <w:proofErr w:type="spellEnd"/>
      <w:r w:rsidR="003730D3">
        <w:rPr>
          <w:rFonts w:cs="Times New Roman"/>
          <w:sz w:val="24"/>
          <w:szCs w:val="24"/>
        </w:rPr>
        <w:t>-</w:t>
      </w:r>
      <w:r w:rsidR="003730D3" w:rsidRPr="003730D3">
        <w:rPr>
          <w:rFonts w:cs="Times New Roman"/>
          <w:sz w:val="24"/>
          <w:szCs w:val="24"/>
        </w:rPr>
        <w:t xml:space="preserve"> </w:t>
      </w:r>
      <w:r w:rsidR="003730D3">
        <w:rPr>
          <w:rFonts w:cs="Times New Roman"/>
          <w:sz w:val="24"/>
          <w:szCs w:val="24"/>
        </w:rPr>
        <w:t>article</w:t>
      </w:r>
    </w:p>
    <w:p w:rsidR="00F84F8F" w:rsidRDefault="00F84F8F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“Allen Sapp, Keeper of Stories” by Robin </w:t>
      </w:r>
      <w:proofErr w:type="spellStart"/>
      <w:r w:rsidRPr="002C3BAD">
        <w:rPr>
          <w:rFonts w:cs="Times New Roman"/>
          <w:sz w:val="24"/>
          <w:szCs w:val="24"/>
        </w:rPr>
        <w:t>Dyck</w:t>
      </w:r>
      <w:proofErr w:type="spellEnd"/>
      <w:r w:rsidR="0055553D">
        <w:rPr>
          <w:rFonts w:cs="Times New Roman"/>
          <w:sz w:val="24"/>
          <w:szCs w:val="24"/>
        </w:rPr>
        <w:t>- profile and paintings</w:t>
      </w:r>
    </w:p>
    <w:p w:rsidR="0090706C" w:rsidRDefault="00D8599E" w:rsidP="009070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cs="Lucida Sans Unicode"/>
          <w:color w:val="000000"/>
          <w:sz w:val="24"/>
          <w:szCs w:val="24"/>
        </w:rPr>
      </w:pPr>
      <w:r w:rsidRPr="002C3BAD">
        <w:rPr>
          <w:rFonts w:cs="Lucida Sans Unicode"/>
          <w:color w:val="000000"/>
          <w:sz w:val="24"/>
          <w:szCs w:val="24"/>
        </w:rPr>
        <w:t xml:space="preserve"> </w:t>
      </w:r>
      <w:r w:rsidR="0090706C" w:rsidRPr="002C3BAD">
        <w:rPr>
          <w:rFonts w:cs="Lucida Sans Unicode"/>
          <w:color w:val="000000"/>
          <w:sz w:val="24"/>
          <w:szCs w:val="24"/>
        </w:rPr>
        <w:t>“Multiculturalism: Canada's Brand” by Marina Jimenez</w:t>
      </w:r>
      <w:r w:rsidR="00E531C0" w:rsidRPr="002C3BAD">
        <w:rPr>
          <w:rFonts w:cs="Lucida Sans Unicode"/>
          <w:color w:val="000000"/>
          <w:sz w:val="24"/>
          <w:szCs w:val="24"/>
        </w:rPr>
        <w:t>-personal essay</w:t>
      </w:r>
    </w:p>
    <w:p w:rsidR="002D462A" w:rsidRDefault="002D462A" w:rsidP="002D462A">
      <w:pPr>
        <w:pStyle w:val="ListParagraph"/>
        <w:autoSpaceDE w:val="0"/>
        <w:autoSpaceDN w:val="0"/>
        <w:adjustRightInd w:val="0"/>
        <w:spacing w:after="30" w:line="276" w:lineRule="auto"/>
        <w:rPr>
          <w:rFonts w:cs="Lucida Sans Unicode"/>
          <w:color w:val="000000"/>
          <w:sz w:val="24"/>
          <w:szCs w:val="24"/>
        </w:rPr>
      </w:pPr>
    </w:p>
    <w:p w:rsidR="002D462A" w:rsidRDefault="002D462A" w:rsidP="009070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cs="Lucida Sans Unicode"/>
          <w:color w:val="000000"/>
          <w:sz w:val="24"/>
          <w:szCs w:val="24"/>
        </w:rPr>
      </w:pPr>
      <w:r>
        <w:rPr>
          <w:rFonts w:cs="Lucida Sans Unicode"/>
          <w:color w:val="000000"/>
          <w:sz w:val="24"/>
          <w:szCs w:val="24"/>
        </w:rPr>
        <w:t>“Pardon Me, I’m Canadian” by Dominic Ali-expository essay</w:t>
      </w:r>
    </w:p>
    <w:p w:rsidR="00CD228D" w:rsidRPr="00D8599E" w:rsidRDefault="00CD228D" w:rsidP="00D8599E">
      <w:pPr>
        <w:autoSpaceDE w:val="0"/>
        <w:autoSpaceDN w:val="0"/>
        <w:adjustRightInd w:val="0"/>
        <w:spacing w:after="30" w:line="276" w:lineRule="auto"/>
        <w:rPr>
          <w:rFonts w:cs="Lucida Sans Unicode"/>
          <w:color w:val="000000"/>
          <w:sz w:val="24"/>
          <w:szCs w:val="24"/>
        </w:rPr>
      </w:pPr>
    </w:p>
    <w:p w:rsidR="0090706C" w:rsidRPr="002C3BAD" w:rsidRDefault="00E531C0" w:rsidP="008F5E8C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“How To Read a Cartoon” by Geoff Olson- annotated cartoons</w:t>
      </w:r>
    </w:p>
    <w:p w:rsidR="002A6DC9" w:rsidRPr="002C3BAD" w:rsidRDefault="002A6DC9" w:rsidP="002A6DC9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C3BAD">
        <w:rPr>
          <w:sz w:val="24"/>
          <w:szCs w:val="24"/>
        </w:rPr>
        <w:t xml:space="preserve">“Protect Our Land: A Youth Perspective” by Darryl </w:t>
      </w:r>
      <w:proofErr w:type="spellStart"/>
      <w:r w:rsidRPr="002C3BAD">
        <w:rPr>
          <w:sz w:val="24"/>
          <w:szCs w:val="24"/>
        </w:rPr>
        <w:t>Sainnawap</w:t>
      </w:r>
      <w:proofErr w:type="spellEnd"/>
      <w:r w:rsidRPr="002C3BAD">
        <w:rPr>
          <w:sz w:val="24"/>
          <w:szCs w:val="24"/>
        </w:rPr>
        <w:t>-personal account</w:t>
      </w:r>
    </w:p>
    <w:p w:rsidR="00E5371F" w:rsidRDefault="00F84F8F" w:rsidP="00E5371F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 </w:t>
      </w:r>
      <w:r w:rsidR="00E5371F" w:rsidRPr="002C3BAD">
        <w:rPr>
          <w:rFonts w:cs="Times New Roman"/>
          <w:sz w:val="24"/>
          <w:szCs w:val="24"/>
        </w:rPr>
        <w:t xml:space="preserve">“Welcome to Canada” by MT Space-play </w:t>
      </w:r>
    </w:p>
    <w:p w:rsidR="006079A1" w:rsidRPr="002C3BAD" w:rsidRDefault="006079A1" w:rsidP="00E5371F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Editorial</w:t>
      </w:r>
    </w:p>
    <w:p w:rsidR="002F1E54" w:rsidRPr="002C3BAD" w:rsidRDefault="00A119D3" w:rsidP="002F1E54">
      <w:pPr>
        <w:spacing w:after="0" w:line="240" w:lineRule="auto"/>
        <w:rPr>
          <w:b/>
          <w:sz w:val="24"/>
          <w:szCs w:val="24"/>
        </w:rPr>
      </w:pPr>
      <w:r w:rsidRPr="002C3BAD">
        <w:rPr>
          <w:b/>
          <w:sz w:val="24"/>
          <w:szCs w:val="24"/>
        </w:rPr>
        <w:t>Novels:</w:t>
      </w:r>
    </w:p>
    <w:p w:rsidR="008F5E8C" w:rsidRPr="002C3BAD" w:rsidRDefault="00DD20E5" w:rsidP="008F5E8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2C3BAD">
        <w:rPr>
          <w:sz w:val="24"/>
          <w:szCs w:val="24"/>
        </w:rPr>
        <w:t>n your essay</w:t>
      </w:r>
      <w:r>
        <w:rPr>
          <w:sz w:val="24"/>
          <w:szCs w:val="24"/>
        </w:rPr>
        <w:t>,</w:t>
      </w:r>
      <w:r w:rsidRPr="002C3BAD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A119D3" w:rsidRPr="002C3BAD">
        <w:rPr>
          <w:sz w:val="24"/>
          <w:szCs w:val="24"/>
        </w:rPr>
        <w:t xml:space="preserve">ou may </w:t>
      </w:r>
      <w:r>
        <w:rPr>
          <w:sz w:val="24"/>
          <w:szCs w:val="24"/>
        </w:rPr>
        <w:t xml:space="preserve">support your ideas by </w:t>
      </w:r>
      <w:r w:rsidR="00A119D3" w:rsidRPr="002C3BAD">
        <w:rPr>
          <w:sz w:val="24"/>
          <w:szCs w:val="24"/>
        </w:rPr>
        <w:t>refer</w:t>
      </w:r>
      <w:r>
        <w:rPr>
          <w:sz w:val="24"/>
          <w:szCs w:val="24"/>
        </w:rPr>
        <w:t xml:space="preserve">ring </w:t>
      </w:r>
      <w:r w:rsidR="00A119D3" w:rsidRPr="002C3BAD">
        <w:rPr>
          <w:sz w:val="24"/>
          <w:szCs w:val="24"/>
        </w:rPr>
        <w:t>to the</w:t>
      </w:r>
      <w:r w:rsidR="004E20BF" w:rsidRPr="002C3BAD">
        <w:rPr>
          <w:sz w:val="24"/>
          <w:szCs w:val="24"/>
        </w:rPr>
        <w:t xml:space="preserve"> </w:t>
      </w:r>
      <w:r w:rsidR="002C3BAD">
        <w:rPr>
          <w:sz w:val="24"/>
          <w:szCs w:val="24"/>
        </w:rPr>
        <w:t xml:space="preserve">Canadian </w:t>
      </w:r>
      <w:r w:rsidR="004E20BF" w:rsidRPr="002C3BAD">
        <w:rPr>
          <w:sz w:val="24"/>
          <w:szCs w:val="24"/>
        </w:rPr>
        <w:t>novels you read this semester</w:t>
      </w:r>
      <w:r w:rsidR="00A119D3" w:rsidRPr="002C3BAD">
        <w:rPr>
          <w:sz w:val="24"/>
          <w:szCs w:val="24"/>
        </w:rPr>
        <w:t>.</w:t>
      </w:r>
    </w:p>
    <w:p w:rsidR="004E20BF" w:rsidRPr="002C3BAD" w:rsidRDefault="004E20BF" w:rsidP="008F5E8C">
      <w:pPr>
        <w:spacing w:after="0" w:line="240" w:lineRule="auto"/>
        <w:rPr>
          <w:sz w:val="24"/>
          <w:szCs w:val="24"/>
        </w:rPr>
      </w:pPr>
    </w:p>
    <w:p w:rsidR="002F1E54" w:rsidRPr="002C3BAD" w:rsidRDefault="008F5E8C" w:rsidP="002F1E54">
      <w:pPr>
        <w:spacing w:after="0" w:line="240" w:lineRule="auto"/>
        <w:rPr>
          <w:b/>
          <w:sz w:val="24"/>
          <w:szCs w:val="24"/>
        </w:rPr>
      </w:pPr>
      <w:r w:rsidRPr="002C3BAD">
        <w:rPr>
          <w:b/>
          <w:sz w:val="24"/>
          <w:szCs w:val="24"/>
        </w:rPr>
        <w:t xml:space="preserve">B. </w:t>
      </w:r>
      <w:r w:rsidR="00A119D3" w:rsidRPr="002C3BAD">
        <w:rPr>
          <w:b/>
          <w:sz w:val="24"/>
          <w:szCs w:val="24"/>
        </w:rPr>
        <w:t>Videos</w:t>
      </w:r>
      <w:r w:rsidR="002C3BAD">
        <w:rPr>
          <w:b/>
          <w:sz w:val="24"/>
          <w:szCs w:val="24"/>
        </w:rPr>
        <w:t>, presen</w:t>
      </w:r>
      <w:r w:rsidR="00EE433F">
        <w:rPr>
          <w:b/>
          <w:sz w:val="24"/>
          <w:szCs w:val="24"/>
        </w:rPr>
        <w:t>t</w:t>
      </w:r>
      <w:r w:rsidR="002C3BAD">
        <w:rPr>
          <w:b/>
          <w:sz w:val="24"/>
          <w:szCs w:val="24"/>
        </w:rPr>
        <w:t>ations</w:t>
      </w:r>
      <w:r w:rsidR="00996551" w:rsidRPr="002C3BAD">
        <w:rPr>
          <w:b/>
          <w:sz w:val="24"/>
          <w:szCs w:val="24"/>
        </w:rPr>
        <w:t xml:space="preserve"> and websites</w:t>
      </w:r>
      <w:r w:rsidR="00A119D3" w:rsidRPr="002C3BAD">
        <w:rPr>
          <w:b/>
          <w:sz w:val="24"/>
          <w:szCs w:val="24"/>
        </w:rPr>
        <w:t>:</w:t>
      </w:r>
    </w:p>
    <w:p w:rsidR="008F5E8C" w:rsidRPr="002C3BAD" w:rsidRDefault="008F5E8C" w:rsidP="002F1E54">
      <w:pPr>
        <w:spacing w:after="0" w:line="240" w:lineRule="auto"/>
        <w:rPr>
          <w:b/>
          <w:sz w:val="24"/>
          <w:szCs w:val="24"/>
        </w:rPr>
      </w:pPr>
    </w:p>
    <w:p w:rsidR="00AD0516" w:rsidRDefault="00AD0516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147 Reasons to Love Canada- Globe and Mail</w:t>
      </w:r>
      <w:r w:rsidR="00307F82">
        <w:rPr>
          <w:rFonts w:cs="Times New Roman"/>
          <w:sz w:val="24"/>
          <w:szCs w:val="24"/>
        </w:rPr>
        <w:t>-website</w:t>
      </w:r>
    </w:p>
    <w:p w:rsidR="00AD18A3" w:rsidRDefault="002F1E54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 w:rsidRPr="002C3BAD">
        <w:rPr>
          <w:sz w:val="24"/>
          <w:szCs w:val="24"/>
        </w:rPr>
        <w:t xml:space="preserve">Glen </w:t>
      </w:r>
      <w:proofErr w:type="spellStart"/>
      <w:r w:rsidRPr="002C3BAD">
        <w:rPr>
          <w:sz w:val="24"/>
          <w:szCs w:val="24"/>
        </w:rPr>
        <w:t>Grismer</w:t>
      </w:r>
      <w:proofErr w:type="spellEnd"/>
      <w:r w:rsidRPr="002C3BAD">
        <w:rPr>
          <w:sz w:val="24"/>
          <w:szCs w:val="24"/>
        </w:rPr>
        <w:t xml:space="preserve">, U of S professor, </w:t>
      </w:r>
      <w:r w:rsidRPr="002C3BAD">
        <w:rPr>
          <w:rFonts w:cs="Times New Roman"/>
          <w:sz w:val="24"/>
          <w:szCs w:val="24"/>
        </w:rPr>
        <w:t>Saskatchewan</w:t>
      </w:r>
      <w:r w:rsidR="00307F82">
        <w:rPr>
          <w:rFonts w:cs="Times New Roman"/>
          <w:sz w:val="24"/>
          <w:szCs w:val="24"/>
        </w:rPr>
        <w:t>’s 7 Wonders-video</w:t>
      </w:r>
    </w:p>
    <w:p w:rsidR="00AD0516" w:rsidRDefault="00DD20E5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Inspired by the Land</w:t>
      </w:r>
      <w:r w:rsidR="00307F82">
        <w:rPr>
          <w:rFonts w:cs="Times New Roman"/>
          <w:sz w:val="24"/>
          <w:szCs w:val="24"/>
        </w:rPr>
        <w:t>-video</w:t>
      </w:r>
    </w:p>
    <w:p w:rsidR="004E20BF" w:rsidRDefault="004E20BF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>Prairie Giant: The Tommy Douglas Story</w:t>
      </w:r>
      <w:r w:rsidR="00307F82">
        <w:rPr>
          <w:rFonts w:cs="Times New Roman"/>
          <w:sz w:val="24"/>
          <w:szCs w:val="24"/>
        </w:rPr>
        <w:t>-video</w:t>
      </w:r>
    </w:p>
    <w:p w:rsidR="00213148" w:rsidRDefault="00AD0516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Saskatchewan S</w:t>
      </w:r>
      <w:r w:rsidR="006B0FFD">
        <w:rPr>
          <w:rFonts w:cs="Times New Roman"/>
          <w:sz w:val="24"/>
          <w:szCs w:val="24"/>
        </w:rPr>
        <w:t>t</w:t>
      </w:r>
      <w:r w:rsidR="00213148">
        <w:rPr>
          <w:rFonts w:cs="Times New Roman"/>
          <w:sz w:val="24"/>
          <w:szCs w:val="24"/>
        </w:rPr>
        <w:t>ereotypes- Corner Gas- season 1 episode 1</w:t>
      </w:r>
    </w:p>
    <w:p w:rsidR="00DD20E5" w:rsidRDefault="00DD20E5" w:rsidP="002422B2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Brand Canada-The Canadian Dream, Video-CBC Curio</w:t>
      </w:r>
    </w:p>
    <w:p w:rsidR="0090706C" w:rsidRPr="00A40A29" w:rsidRDefault="00DD20E5" w:rsidP="00A40A29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E4073">
        <w:rPr>
          <w:rFonts w:cs="Times New Roman"/>
          <w:sz w:val="24"/>
          <w:szCs w:val="24"/>
        </w:rPr>
        <w:t>“Being Canadian”- Video</w:t>
      </w:r>
    </w:p>
    <w:p w:rsidR="0090706C" w:rsidRPr="002C3BAD" w:rsidRDefault="0090706C" w:rsidP="00F641F7">
      <w:pPr>
        <w:spacing w:after="0" w:line="240" w:lineRule="auto"/>
        <w:rPr>
          <w:rFonts w:cs="Times New Roman"/>
          <w:sz w:val="24"/>
          <w:szCs w:val="24"/>
        </w:rPr>
      </w:pPr>
    </w:p>
    <w:p w:rsidR="00E531C0" w:rsidRPr="002C3BAD" w:rsidRDefault="0090706C" w:rsidP="00D1294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2C3BAD">
        <w:rPr>
          <w:rFonts w:cs="Times New Roman"/>
          <w:b/>
          <w:sz w:val="24"/>
          <w:szCs w:val="24"/>
          <w:u w:val="single"/>
        </w:rPr>
        <w:t xml:space="preserve">Poem- “The Lonely Land” by </w:t>
      </w:r>
      <w:r w:rsidR="00E531C0" w:rsidRPr="002C3BAD">
        <w:rPr>
          <w:rFonts w:cs="Times New Roman"/>
          <w:b/>
          <w:sz w:val="24"/>
          <w:szCs w:val="24"/>
          <w:u w:val="single"/>
        </w:rPr>
        <w:t xml:space="preserve">A.J.M. </w:t>
      </w:r>
      <w:r w:rsidRPr="002C3BAD">
        <w:rPr>
          <w:rFonts w:cs="Times New Roman"/>
          <w:b/>
          <w:sz w:val="24"/>
          <w:szCs w:val="24"/>
          <w:u w:val="single"/>
        </w:rPr>
        <w:t>Smith</w:t>
      </w:r>
    </w:p>
    <w:p w:rsidR="00E531C0" w:rsidRPr="002C3BAD" w:rsidRDefault="00E531C0" w:rsidP="00E531C0">
      <w:pPr>
        <w:pStyle w:val="ListParagraph"/>
        <w:spacing w:after="0" w:line="240" w:lineRule="auto"/>
        <w:ind w:left="1080"/>
        <w:rPr>
          <w:rFonts w:cs="Times New Roman"/>
          <w:b/>
          <w:sz w:val="24"/>
          <w:szCs w:val="24"/>
          <w:u w:val="single"/>
        </w:rPr>
      </w:pPr>
    </w:p>
    <w:p w:rsidR="0090706C" w:rsidRPr="002C3BAD" w:rsidRDefault="00E531C0" w:rsidP="002C3BAD">
      <w:p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His poem </w:t>
      </w:r>
      <w:r w:rsidR="0090706C" w:rsidRPr="002C3BAD">
        <w:rPr>
          <w:rFonts w:cs="Times New Roman"/>
          <w:sz w:val="24"/>
          <w:szCs w:val="24"/>
        </w:rPr>
        <w:t>corresponds with Group of Seven member,</w:t>
      </w:r>
      <w:r w:rsidRPr="002C3BAD">
        <w:rPr>
          <w:rFonts w:cs="Times New Roman"/>
          <w:sz w:val="24"/>
          <w:szCs w:val="24"/>
        </w:rPr>
        <w:t xml:space="preserve"> </w:t>
      </w:r>
      <w:r w:rsidR="0090706C" w:rsidRPr="002C3BAD">
        <w:rPr>
          <w:rFonts w:cs="Times New Roman"/>
          <w:sz w:val="24"/>
          <w:szCs w:val="24"/>
        </w:rPr>
        <w:t xml:space="preserve">Tom </w:t>
      </w:r>
      <w:proofErr w:type="gramStart"/>
      <w:r w:rsidR="0090706C" w:rsidRPr="002C3BAD">
        <w:rPr>
          <w:rFonts w:cs="Times New Roman"/>
          <w:sz w:val="24"/>
          <w:szCs w:val="24"/>
        </w:rPr>
        <w:t>Thompson’s</w:t>
      </w:r>
      <w:proofErr w:type="gramEnd"/>
      <w:r w:rsidR="0090706C" w:rsidRPr="002C3BAD">
        <w:rPr>
          <w:rFonts w:cs="Times New Roman"/>
          <w:sz w:val="24"/>
          <w:szCs w:val="24"/>
        </w:rPr>
        <w:t xml:space="preserve"> painting, </w:t>
      </w:r>
      <w:r w:rsidRPr="002C3BAD">
        <w:rPr>
          <w:rFonts w:cs="Times New Roman"/>
          <w:sz w:val="24"/>
          <w:szCs w:val="24"/>
        </w:rPr>
        <w:t xml:space="preserve">called </w:t>
      </w:r>
      <w:proofErr w:type="spellStart"/>
      <w:r w:rsidR="0090706C" w:rsidRPr="002C3BAD">
        <w:rPr>
          <w:rFonts w:cs="Times New Roman"/>
          <w:i/>
          <w:sz w:val="24"/>
          <w:szCs w:val="24"/>
        </w:rPr>
        <w:t>Jackpine</w:t>
      </w:r>
      <w:proofErr w:type="spellEnd"/>
      <w:r w:rsidR="0090706C" w:rsidRPr="002C3BAD">
        <w:rPr>
          <w:rFonts w:cs="Times New Roman"/>
          <w:i/>
          <w:sz w:val="24"/>
          <w:szCs w:val="24"/>
        </w:rPr>
        <w:t>.</w:t>
      </w:r>
    </w:p>
    <w:p w:rsidR="0090706C" w:rsidRPr="002C3BAD" w:rsidRDefault="0090706C" w:rsidP="00F641F7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19"/>
          <w:szCs w:val="19"/>
        </w:rPr>
      </w:pPr>
    </w:p>
    <w:p w:rsidR="0090706C" w:rsidRPr="00970595" w:rsidRDefault="0090706C" w:rsidP="0097059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76" w:lineRule="auto"/>
        <w:rPr>
          <w:rFonts w:cs="Andalus"/>
          <w:color w:val="000000"/>
          <w:sz w:val="24"/>
          <w:szCs w:val="24"/>
        </w:rPr>
      </w:pPr>
      <w:r w:rsidRPr="00970595">
        <w:rPr>
          <w:rFonts w:cs="Andalus"/>
          <w:color w:val="000000"/>
          <w:sz w:val="24"/>
          <w:szCs w:val="24"/>
        </w:rPr>
        <w:t>Heritage Minutes Video-Group of Seven:</w:t>
      </w:r>
    </w:p>
    <w:p w:rsidR="0090706C" w:rsidRPr="002C3BAD" w:rsidRDefault="0090706C" w:rsidP="0090706C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90706C" w:rsidRPr="002C3BAD" w:rsidRDefault="00AC459E" w:rsidP="00AD18A3">
      <w:pPr>
        <w:spacing w:after="0" w:line="240" w:lineRule="auto"/>
        <w:ind w:left="360"/>
        <w:rPr>
          <w:rFonts w:cs="Times New Roman"/>
          <w:sz w:val="24"/>
          <w:szCs w:val="24"/>
        </w:rPr>
      </w:pPr>
      <w:hyperlink r:id="rId7" w:history="1">
        <w:r w:rsidR="0090706C" w:rsidRPr="002C3BAD">
          <w:rPr>
            <w:rStyle w:val="Hyperlink"/>
            <w:rFonts w:cs="Times New Roman"/>
            <w:sz w:val="24"/>
            <w:szCs w:val="24"/>
          </w:rPr>
          <w:t>https://www.youtube.com/watch?v=Mht9JPBYndI</w:t>
        </w:r>
      </w:hyperlink>
    </w:p>
    <w:p w:rsidR="0090706C" w:rsidRPr="002C3BAD" w:rsidRDefault="0090706C" w:rsidP="00AD18A3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0706C" w:rsidRPr="00970595" w:rsidRDefault="0090706C" w:rsidP="00970595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970595">
        <w:rPr>
          <w:rFonts w:cs="Times New Roman"/>
          <w:sz w:val="24"/>
          <w:szCs w:val="24"/>
        </w:rPr>
        <w:t>National Gallery of Canada</w:t>
      </w:r>
      <w:r w:rsidR="00F641F7" w:rsidRPr="00970595">
        <w:rPr>
          <w:rFonts w:cs="Times New Roman"/>
          <w:sz w:val="24"/>
          <w:szCs w:val="24"/>
        </w:rPr>
        <w:t xml:space="preserve"> Video</w:t>
      </w:r>
      <w:r w:rsidRPr="00970595">
        <w:rPr>
          <w:rFonts w:cs="Times New Roman"/>
          <w:sz w:val="24"/>
          <w:szCs w:val="24"/>
        </w:rPr>
        <w:t>:</w:t>
      </w:r>
    </w:p>
    <w:p w:rsidR="0090706C" w:rsidRPr="002C3BAD" w:rsidRDefault="0090706C" w:rsidP="00AD18A3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90706C" w:rsidRPr="002C3BAD" w:rsidRDefault="00AC459E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  <w:hyperlink r:id="rId8" w:history="1">
        <w:r w:rsidR="0090706C" w:rsidRPr="002C3BAD">
          <w:rPr>
            <w:rStyle w:val="Hyperlink"/>
            <w:rFonts w:cs="Times New Roman"/>
            <w:sz w:val="24"/>
            <w:szCs w:val="24"/>
          </w:rPr>
          <w:t>https://www.youtube.com/watch?v=gVJ3rY-DyDs</w:t>
        </w:r>
      </w:hyperlink>
    </w:p>
    <w:p w:rsidR="00E5371F" w:rsidRDefault="00E5371F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A40A29" w:rsidRDefault="00A40A29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A40A29" w:rsidRDefault="00A40A29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A40A29" w:rsidRDefault="00A40A29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A40A29" w:rsidRPr="002C3BAD" w:rsidRDefault="00A40A29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E5371F" w:rsidRPr="002C3BAD" w:rsidRDefault="00E5371F" w:rsidP="00F641F7">
      <w:pPr>
        <w:spacing w:after="0" w:line="240" w:lineRule="auto"/>
        <w:ind w:left="360"/>
        <w:rPr>
          <w:rStyle w:val="Hyperlink"/>
          <w:rFonts w:cs="Times New Roman"/>
          <w:sz w:val="24"/>
          <w:szCs w:val="24"/>
        </w:rPr>
      </w:pPr>
    </w:p>
    <w:p w:rsidR="00E5371F" w:rsidRPr="002C3BAD" w:rsidRDefault="00E5371F" w:rsidP="00E5371F">
      <w:pPr>
        <w:spacing w:after="0" w:line="240" w:lineRule="auto"/>
        <w:rPr>
          <w:rFonts w:cs="Times New Roman"/>
          <w:b/>
          <w:sz w:val="24"/>
          <w:szCs w:val="24"/>
        </w:rPr>
      </w:pPr>
      <w:r w:rsidRPr="002C3BAD">
        <w:rPr>
          <w:rFonts w:cs="Times New Roman"/>
          <w:b/>
          <w:sz w:val="24"/>
          <w:szCs w:val="24"/>
        </w:rPr>
        <w:t>C. Newspaper Article:</w:t>
      </w:r>
    </w:p>
    <w:p w:rsidR="00E5371F" w:rsidRPr="002C3BAD" w:rsidRDefault="00E5371F" w:rsidP="00E537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5371F" w:rsidRPr="002C3BAD" w:rsidRDefault="00E5371F" w:rsidP="00E5371F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A119D3" w:rsidRDefault="00E5371F" w:rsidP="002F1E5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 </w:t>
      </w:r>
      <w:r w:rsidRPr="00A40A29">
        <w:rPr>
          <w:rFonts w:cs="Times New Roman"/>
          <w:i/>
          <w:sz w:val="24"/>
          <w:szCs w:val="24"/>
        </w:rPr>
        <w:t>The Changing Face of Saskatchewan</w:t>
      </w:r>
      <w:r w:rsidRPr="002C3BAD">
        <w:rPr>
          <w:rFonts w:cs="Times New Roman"/>
          <w:sz w:val="24"/>
          <w:szCs w:val="24"/>
        </w:rPr>
        <w:t>- Star Phoenix article</w:t>
      </w:r>
    </w:p>
    <w:p w:rsidR="00A40A29" w:rsidRPr="00A40A29" w:rsidRDefault="00A40A29" w:rsidP="00A40A29">
      <w:pPr>
        <w:pStyle w:val="ListParagraph"/>
        <w:rPr>
          <w:rFonts w:cs="Times New Roman"/>
          <w:sz w:val="24"/>
          <w:szCs w:val="24"/>
        </w:rPr>
      </w:pPr>
    </w:p>
    <w:p w:rsidR="00A40A29" w:rsidRPr="00A40A29" w:rsidRDefault="00A40A29" w:rsidP="00A40A2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40A29">
        <w:rPr>
          <w:rFonts w:cs="Times New Roman"/>
          <w:i/>
          <w:sz w:val="24"/>
          <w:szCs w:val="24"/>
        </w:rPr>
        <w:t>The Changing Face of P.A</w:t>
      </w:r>
      <w:r>
        <w:rPr>
          <w:rFonts w:cs="Times New Roman"/>
          <w:sz w:val="24"/>
          <w:szCs w:val="24"/>
        </w:rPr>
        <w:t>.-</w:t>
      </w:r>
      <w:r w:rsidRPr="00A40A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Prince Albert Daily Herald</w:t>
      </w:r>
    </w:p>
    <w:p w:rsidR="00A40A29" w:rsidRPr="00A40A29" w:rsidRDefault="00A40A29" w:rsidP="00A40A29">
      <w:pPr>
        <w:pStyle w:val="ListParagraph"/>
        <w:rPr>
          <w:rFonts w:cs="Times New Roman"/>
          <w:sz w:val="24"/>
          <w:szCs w:val="24"/>
        </w:rPr>
      </w:pPr>
    </w:p>
    <w:p w:rsidR="00A40A29" w:rsidRDefault="00A40A29" w:rsidP="002F1E5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40A29">
        <w:rPr>
          <w:rFonts w:cs="Times New Roman"/>
          <w:i/>
          <w:sz w:val="24"/>
          <w:szCs w:val="24"/>
        </w:rPr>
        <w:t>Multiculturalism-Part of Canadian Reality</w:t>
      </w:r>
      <w:r>
        <w:rPr>
          <w:rFonts w:cs="Times New Roman"/>
          <w:sz w:val="24"/>
          <w:szCs w:val="24"/>
        </w:rPr>
        <w:t>, Prince Albert Daily Herald</w:t>
      </w:r>
    </w:p>
    <w:p w:rsidR="00A40A29" w:rsidRPr="00A40A29" w:rsidRDefault="00A40A29" w:rsidP="00A40A29">
      <w:pPr>
        <w:pStyle w:val="ListParagraph"/>
        <w:rPr>
          <w:rFonts w:cs="Times New Roman"/>
          <w:sz w:val="24"/>
          <w:szCs w:val="24"/>
        </w:rPr>
      </w:pPr>
    </w:p>
    <w:p w:rsidR="00A40A29" w:rsidRPr="00A40A29" w:rsidRDefault="00A40A29" w:rsidP="00A40A2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40A29">
        <w:rPr>
          <w:rFonts w:eastAsia="Times New Roman" w:cs="Times New Roman"/>
          <w:i/>
          <w:color w:val="000000"/>
          <w:sz w:val="24"/>
          <w:szCs w:val="24"/>
          <w:lang w:eastAsia="en-CA"/>
        </w:rPr>
        <w:t>A Country Called Canada</w:t>
      </w:r>
      <w:r w:rsidRPr="00A40A29">
        <w:rPr>
          <w:rFonts w:eastAsia="Times New Roman" w:cs="Times New Roman"/>
          <w:color w:val="000000"/>
          <w:sz w:val="24"/>
          <w:szCs w:val="24"/>
          <w:lang w:eastAsia="en-CA"/>
        </w:rPr>
        <w:t>,</w:t>
      </w:r>
      <w:r w:rsidRPr="00A40A29">
        <w:rPr>
          <w:rFonts w:eastAsia="Times New Roman" w:cs="Times New Roman"/>
          <w:b/>
          <w:color w:val="000000"/>
          <w:sz w:val="24"/>
          <w:szCs w:val="24"/>
          <w:lang w:eastAsia="en-CA"/>
        </w:rPr>
        <w:t xml:space="preserve"> </w:t>
      </w:r>
      <w:r w:rsidRPr="00A40A29">
        <w:rPr>
          <w:rFonts w:eastAsia="Times New Roman" w:cs="Times New Roman"/>
          <w:color w:val="000000"/>
          <w:sz w:val="24"/>
          <w:szCs w:val="24"/>
          <w:lang w:eastAsia="en-CA"/>
        </w:rPr>
        <w:t xml:space="preserve">Editorial by Gary </w:t>
      </w:r>
      <w:proofErr w:type="spellStart"/>
      <w:r w:rsidRPr="00A40A29">
        <w:rPr>
          <w:rFonts w:eastAsia="Times New Roman" w:cs="Times New Roman"/>
          <w:color w:val="000000"/>
          <w:sz w:val="24"/>
          <w:szCs w:val="24"/>
          <w:lang w:eastAsia="en-CA"/>
        </w:rPr>
        <w:t>Lautens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CA"/>
        </w:rPr>
        <w:t>-Toronto Star</w:t>
      </w:r>
    </w:p>
    <w:p w:rsidR="00A40A29" w:rsidRPr="00EE433F" w:rsidRDefault="00A40A29" w:rsidP="00A40A2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E433F" w:rsidRDefault="00EE433F" w:rsidP="002F1E54">
      <w:pPr>
        <w:spacing w:after="0" w:line="240" w:lineRule="auto"/>
        <w:rPr>
          <w:rFonts w:cs="Times New Roman"/>
          <w:sz w:val="24"/>
          <w:szCs w:val="24"/>
        </w:rPr>
      </w:pPr>
    </w:p>
    <w:p w:rsidR="00FF7606" w:rsidRPr="002C3BAD" w:rsidRDefault="00FF7606" w:rsidP="002F1E54">
      <w:pPr>
        <w:spacing w:after="0" w:line="240" w:lineRule="auto"/>
        <w:rPr>
          <w:rFonts w:cs="Times New Roman"/>
          <w:sz w:val="24"/>
          <w:szCs w:val="24"/>
        </w:rPr>
      </w:pPr>
    </w:p>
    <w:p w:rsidR="002A6DC9" w:rsidRPr="002C3BAD" w:rsidRDefault="008F5E8C" w:rsidP="002F1E54">
      <w:p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b/>
          <w:sz w:val="24"/>
          <w:szCs w:val="24"/>
        </w:rPr>
        <w:t xml:space="preserve">D. </w:t>
      </w:r>
      <w:r w:rsidR="00A119D3" w:rsidRPr="002C3BAD">
        <w:rPr>
          <w:rFonts w:cs="Times New Roman"/>
          <w:b/>
          <w:sz w:val="24"/>
          <w:szCs w:val="24"/>
        </w:rPr>
        <w:t>Notes/</w:t>
      </w:r>
      <w:r w:rsidR="002F1E54" w:rsidRPr="002C3BAD">
        <w:rPr>
          <w:rFonts w:cs="Times New Roman"/>
          <w:b/>
          <w:sz w:val="24"/>
          <w:szCs w:val="24"/>
        </w:rPr>
        <w:t>Handout</w:t>
      </w:r>
      <w:r w:rsidR="002F1E54" w:rsidRPr="002C3BAD">
        <w:rPr>
          <w:rFonts w:cs="Times New Roman"/>
          <w:sz w:val="24"/>
          <w:szCs w:val="24"/>
        </w:rPr>
        <w:t xml:space="preserve">: </w:t>
      </w:r>
    </w:p>
    <w:p w:rsidR="002F1E54" w:rsidRPr="002C3BAD" w:rsidRDefault="002A6DC9" w:rsidP="002F1E54">
      <w:p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1. </w:t>
      </w:r>
      <w:r w:rsidR="00DD20E5">
        <w:rPr>
          <w:rFonts w:cs="Times New Roman"/>
          <w:i/>
          <w:sz w:val="24"/>
          <w:szCs w:val="24"/>
        </w:rPr>
        <w:t>Landscape and</w:t>
      </w:r>
      <w:r w:rsidR="002422B2">
        <w:rPr>
          <w:rFonts w:cs="Times New Roman"/>
          <w:i/>
          <w:sz w:val="24"/>
          <w:szCs w:val="24"/>
        </w:rPr>
        <w:t xml:space="preserve"> Literature of the Canadian Prairi</w:t>
      </w:r>
      <w:r w:rsidR="00DD20E5">
        <w:rPr>
          <w:rFonts w:cs="Times New Roman"/>
          <w:i/>
          <w:sz w:val="24"/>
          <w:szCs w:val="24"/>
        </w:rPr>
        <w:t>es</w:t>
      </w:r>
      <w:r w:rsidR="002F1E54" w:rsidRPr="002C3BAD">
        <w:rPr>
          <w:rFonts w:cs="Times New Roman"/>
          <w:sz w:val="24"/>
          <w:szCs w:val="24"/>
        </w:rPr>
        <w:t xml:space="preserve"> </w:t>
      </w:r>
      <w:r w:rsidR="00FF562B">
        <w:rPr>
          <w:rFonts w:cs="Times New Roman"/>
          <w:sz w:val="24"/>
          <w:szCs w:val="24"/>
        </w:rPr>
        <w:t xml:space="preserve">notes </w:t>
      </w:r>
      <w:r w:rsidR="002F1E54" w:rsidRPr="002C3BAD">
        <w:rPr>
          <w:rFonts w:cs="Times New Roman"/>
          <w:sz w:val="24"/>
          <w:szCs w:val="24"/>
        </w:rPr>
        <w:t>discusses how the Canadian prairie has produced a unique kind of individual: fierce, tenacious and loyal. There are four predominant ideas found in prairie literature: urge to conquer the land, the power of nature as a force, the type of individual produced by the landscape, and the impact of the landscape upon the mind.</w:t>
      </w:r>
    </w:p>
    <w:p w:rsidR="002A6DC9" w:rsidRPr="002C3BAD" w:rsidRDefault="002A6DC9" w:rsidP="002F1E54">
      <w:p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2. </w:t>
      </w:r>
      <w:r w:rsidR="005420C2">
        <w:rPr>
          <w:rFonts w:cs="Times New Roman"/>
          <w:sz w:val="24"/>
          <w:szCs w:val="24"/>
        </w:rPr>
        <w:t>Multiculturalism</w:t>
      </w:r>
      <w:r w:rsidR="00FF562B">
        <w:rPr>
          <w:rFonts w:cs="Times New Roman"/>
          <w:sz w:val="24"/>
          <w:szCs w:val="24"/>
        </w:rPr>
        <w:t xml:space="preserve"> Notes</w:t>
      </w:r>
    </w:p>
    <w:p w:rsidR="002A6DC9" w:rsidRDefault="002A6DC9" w:rsidP="002F1E54">
      <w:pPr>
        <w:spacing w:after="0" w:line="240" w:lineRule="auto"/>
        <w:rPr>
          <w:rFonts w:cs="Times New Roman"/>
          <w:sz w:val="24"/>
          <w:szCs w:val="24"/>
        </w:rPr>
      </w:pPr>
      <w:r w:rsidRPr="002C3BAD">
        <w:rPr>
          <w:rFonts w:cs="Times New Roman"/>
          <w:sz w:val="24"/>
          <w:szCs w:val="24"/>
        </w:rPr>
        <w:t xml:space="preserve">3. </w:t>
      </w:r>
      <w:r w:rsidRPr="00426092">
        <w:rPr>
          <w:rFonts w:cs="Times New Roman"/>
          <w:i/>
          <w:sz w:val="24"/>
          <w:szCs w:val="24"/>
        </w:rPr>
        <w:t>Literary terms</w:t>
      </w:r>
      <w:r w:rsidRPr="002C3BAD">
        <w:rPr>
          <w:rFonts w:cs="Times New Roman"/>
          <w:sz w:val="24"/>
          <w:szCs w:val="24"/>
        </w:rPr>
        <w:t xml:space="preserve"> </w:t>
      </w:r>
      <w:r w:rsidR="00426092">
        <w:rPr>
          <w:rFonts w:cs="Times New Roman"/>
          <w:sz w:val="24"/>
          <w:szCs w:val="24"/>
        </w:rPr>
        <w:t xml:space="preserve">and </w:t>
      </w:r>
      <w:r w:rsidR="00426092" w:rsidRPr="00426092">
        <w:rPr>
          <w:rFonts w:cs="Times New Roman"/>
          <w:i/>
          <w:sz w:val="24"/>
          <w:szCs w:val="24"/>
        </w:rPr>
        <w:t>Elements of a Novel</w:t>
      </w:r>
      <w:r w:rsidR="00426092">
        <w:rPr>
          <w:rFonts w:cs="Times New Roman"/>
          <w:sz w:val="24"/>
          <w:szCs w:val="24"/>
        </w:rPr>
        <w:t xml:space="preserve"> </w:t>
      </w:r>
      <w:r w:rsidRPr="002C3BAD">
        <w:rPr>
          <w:rFonts w:cs="Times New Roman"/>
          <w:sz w:val="24"/>
          <w:szCs w:val="24"/>
        </w:rPr>
        <w:t>handout</w:t>
      </w:r>
      <w:r w:rsidR="00FF562B">
        <w:rPr>
          <w:rFonts w:cs="Times New Roman"/>
          <w:sz w:val="24"/>
          <w:szCs w:val="24"/>
        </w:rPr>
        <w:t>:</w:t>
      </w:r>
    </w:p>
    <w:p w:rsidR="00426092" w:rsidRPr="002C3BAD" w:rsidRDefault="00426092" w:rsidP="002F1E54">
      <w:pPr>
        <w:spacing w:after="0" w:line="240" w:lineRule="auto"/>
        <w:rPr>
          <w:rFonts w:cs="Times New Roman"/>
          <w:sz w:val="24"/>
          <w:szCs w:val="24"/>
        </w:rPr>
      </w:pPr>
    </w:p>
    <w:p w:rsidR="00426092" w:rsidRPr="00FF562B" w:rsidRDefault="00426092" w:rsidP="00FF56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  <w:r w:rsidRPr="00FF562B">
        <w:rPr>
          <w:rFonts w:eastAsia="Times New Roman" w:cs="Times New Roman"/>
          <w:b/>
          <w:sz w:val="20"/>
          <w:szCs w:val="20"/>
          <w:lang w:val="en-US"/>
        </w:rPr>
        <w:t>Define the following: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Paradox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>3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vertAlign w:val="superscript"/>
          <w:lang w:val="en-US"/>
        </w:rPr>
        <w:t>rd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 xml:space="preserve"> Person Point of View</w:t>
      </w:r>
      <w:r w:rsidRPr="00426092">
        <w:rPr>
          <w:rFonts w:eastAsia="Times New Roman" w:cs="Times New Roman"/>
          <w:sz w:val="20"/>
          <w:szCs w:val="20"/>
          <w:lang w:val="en-US"/>
        </w:rPr>
        <w:t xml:space="preserve">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Imagery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Satire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>1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 xml:space="preserve"> Person Point of View        </w:t>
      </w:r>
      <w:r w:rsidRPr="00426092">
        <w:rPr>
          <w:rFonts w:eastAsia="Times New Roman" w:cs="Times New Roman"/>
          <w:sz w:val="20"/>
          <w:szCs w:val="20"/>
          <w:lang w:val="en-US"/>
        </w:rPr>
        <w:t xml:space="preserve">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>Foreshadowing</w:t>
      </w:r>
      <w:r w:rsidRPr="00426092">
        <w:rPr>
          <w:rFonts w:eastAsia="Times New Roman" w:cs="Times New Roman"/>
          <w:sz w:val="20"/>
          <w:szCs w:val="20"/>
          <w:lang w:val="en-US"/>
        </w:rPr>
        <w:t xml:space="preserve">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Protagonist       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 xml:space="preserve">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>Plot</w:t>
      </w: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 xml:space="preserve">      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Setting                     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Antagonist        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shd w:val="clear" w:color="auto" w:fill="FFFFFF"/>
          <w:lang w:val="en-US"/>
        </w:rPr>
        <w:t>Flashback</w:t>
      </w:r>
      <w:r w:rsidRPr="00426092">
        <w:rPr>
          <w:rFonts w:eastAsia="Times New Roman" w:cs="Times New Roman"/>
          <w:sz w:val="20"/>
          <w:szCs w:val="20"/>
          <w:lang w:val="en-US"/>
        </w:rPr>
        <w:t xml:space="preserve">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Theme              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Conflict                                              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 xml:space="preserve">Climax                                              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26092">
        <w:rPr>
          <w:rFonts w:eastAsia="Times New Roman" w:cs="Times New Roman"/>
          <w:sz w:val="20"/>
          <w:szCs w:val="20"/>
          <w:lang w:val="en-US"/>
        </w:rPr>
        <w:t>Dialect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Tragic Mode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Metaphor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Simile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Personification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Alliteration</w:t>
      </w:r>
    </w:p>
    <w:p w:rsid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Mood</w:t>
      </w:r>
    </w:p>
    <w:p w:rsidR="00426092" w:rsidRPr="00426092" w:rsidRDefault="00426092" w:rsidP="004260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Tone</w:t>
      </w:r>
    </w:p>
    <w:p w:rsidR="00426092" w:rsidRPr="00426092" w:rsidRDefault="00426092" w:rsidP="00426092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2F1E54" w:rsidRDefault="002F1E54"/>
    <w:p w:rsidR="00FF7606" w:rsidRPr="002C3BAD" w:rsidRDefault="00FF7606"/>
    <w:sectPr w:rsidR="00FF7606" w:rsidRPr="002C3BA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88" w:rsidRDefault="00953F88" w:rsidP="00953F88">
      <w:pPr>
        <w:spacing w:after="0" w:line="240" w:lineRule="auto"/>
      </w:pPr>
      <w:r>
        <w:separator/>
      </w:r>
    </w:p>
  </w:endnote>
  <w:endnote w:type="continuationSeparator" w:id="0">
    <w:p w:rsidR="00953F88" w:rsidRDefault="00953F88" w:rsidP="0095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65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9A1" w:rsidRDefault="001D1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F88" w:rsidRDefault="00953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88" w:rsidRDefault="00953F88" w:rsidP="00953F88">
      <w:pPr>
        <w:spacing w:after="0" w:line="240" w:lineRule="auto"/>
      </w:pPr>
      <w:r>
        <w:separator/>
      </w:r>
    </w:p>
  </w:footnote>
  <w:footnote w:type="continuationSeparator" w:id="0">
    <w:p w:rsidR="00953F88" w:rsidRDefault="00953F88" w:rsidP="0095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1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F88" w:rsidRDefault="00953F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F88" w:rsidRDefault="00953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0A5"/>
    <w:multiLevelType w:val="hybridMultilevel"/>
    <w:tmpl w:val="66E84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E92"/>
    <w:multiLevelType w:val="hybridMultilevel"/>
    <w:tmpl w:val="1E0C2284"/>
    <w:lvl w:ilvl="0" w:tplc="74F8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271EA"/>
    <w:multiLevelType w:val="hybridMultilevel"/>
    <w:tmpl w:val="B07AC046"/>
    <w:lvl w:ilvl="0" w:tplc="26BEAF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487"/>
    <w:multiLevelType w:val="hybridMultilevel"/>
    <w:tmpl w:val="02723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774A"/>
    <w:multiLevelType w:val="hybridMultilevel"/>
    <w:tmpl w:val="BD38C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5433"/>
    <w:multiLevelType w:val="hybridMultilevel"/>
    <w:tmpl w:val="E834CA6C"/>
    <w:lvl w:ilvl="0" w:tplc="502E7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87687"/>
    <w:multiLevelType w:val="hybridMultilevel"/>
    <w:tmpl w:val="B6CC54A6"/>
    <w:lvl w:ilvl="0" w:tplc="F4842B72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3DB2"/>
    <w:multiLevelType w:val="hybridMultilevel"/>
    <w:tmpl w:val="B07AC046"/>
    <w:lvl w:ilvl="0" w:tplc="26BEAF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64B5"/>
    <w:multiLevelType w:val="hybridMultilevel"/>
    <w:tmpl w:val="12E2CB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34D"/>
    <w:multiLevelType w:val="hybridMultilevel"/>
    <w:tmpl w:val="27CC0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18D8"/>
    <w:multiLevelType w:val="hybridMultilevel"/>
    <w:tmpl w:val="384E957C"/>
    <w:lvl w:ilvl="0" w:tplc="2DF4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377CA"/>
    <w:multiLevelType w:val="hybridMultilevel"/>
    <w:tmpl w:val="8C5C3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B534D"/>
    <w:multiLevelType w:val="hybridMultilevel"/>
    <w:tmpl w:val="1F66F1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10D"/>
    <w:multiLevelType w:val="hybridMultilevel"/>
    <w:tmpl w:val="0CD81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63AE"/>
    <w:multiLevelType w:val="hybridMultilevel"/>
    <w:tmpl w:val="00E247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4"/>
    <w:rsid w:val="00013802"/>
    <w:rsid w:val="00051EE8"/>
    <w:rsid w:val="0006125B"/>
    <w:rsid w:val="00190CEA"/>
    <w:rsid w:val="001A18DA"/>
    <w:rsid w:val="001D19A1"/>
    <w:rsid w:val="00213148"/>
    <w:rsid w:val="002422B2"/>
    <w:rsid w:val="00277BAD"/>
    <w:rsid w:val="002A6DC9"/>
    <w:rsid w:val="002C3BAD"/>
    <w:rsid w:val="002D462A"/>
    <w:rsid w:val="002F1E54"/>
    <w:rsid w:val="00307F82"/>
    <w:rsid w:val="00324632"/>
    <w:rsid w:val="00354633"/>
    <w:rsid w:val="003730D3"/>
    <w:rsid w:val="00416F51"/>
    <w:rsid w:val="00426092"/>
    <w:rsid w:val="00445357"/>
    <w:rsid w:val="0047519B"/>
    <w:rsid w:val="00494E8F"/>
    <w:rsid w:val="004E20BF"/>
    <w:rsid w:val="00513931"/>
    <w:rsid w:val="00534A2B"/>
    <w:rsid w:val="005420C2"/>
    <w:rsid w:val="0055553D"/>
    <w:rsid w:val="005C7BAA"/>
    <w:rsid w:val="00600C22"/>
    <w:rsid w:val="006079A1"/>
    <w:rsid w:val="006B0FFD"/>
    <w:rsid w:val="008F5E8C"/>
    <w:rsid w:val="0090706C"/>
    <w:rsid w:val="00953F88"/>
    <w:rsid w:val="00970595"/>
    <w:rsid w:val="00977416"/>
    <w:rsid w:val="0099164F"/>
    <w:rsid w:val="00996551"/>
    <w:rsid w:val="00A119D3"/>
    <w:rsid w:val="00A40A29"/>
    <w:rsid w:val="00AC459E"/>
    <w:rsid w:val="00AD0516"/>
    <w:rsid w:val="00AD18A3"/>
    <w:rsid w:val="00B92948"/>
    <w:rsid w:val="00BD4680"/>
    <w:rsid w:val="00C97263"/>
    <w:rsid w:val="00CD228D"/>
    <w:rsid w:val="00D1294D"/>
    <w:rsid w:val="00D8599E"/>
    <w:rsid w:val="00DD20E5"/>
    <w:rsid w:val="00E531C0"/>
    <w:rsid w:val="00E5371F"/>
    <w:rsid w:val="00EE433F"/>
    <w:rsid w:val="00EE4CEE"/>
    <w:rsid w:val="00F641F7"/>
    <w:rsid w:val="00F84F8F"/>
    <w:rsid w:val="00FE29CB"/>
    <w:rsid w:val="00FE4073"/>
    <w:rsid w:val="00FF562B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06BE"/>
  <w15:chartTrackingRefBased/>
  <w15:docId w15:val="{1029CD7A-8C28-44AD-BD74-0F0DE54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2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88"/>
  </w:style>
  <w:style w:type="paragraph" w:styleId="Footer">
    <w:name w:val="footer"/>
    <w:basedOn w:val="Normal"/>
    <w:link w:val="FooterChar"/>
    <w:uiPriority w:val="99"/>
    <w:unhideWhenUsed/>
    <w:rsid w:val="0095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J3rY-Dy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t9JPBYn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PACSD6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Janice Mcleod</cp:lastModifiedBy>
  <cp:revision>11</cp:revision>
  <cp:lastPrinted>2018-01-11T20:55:00Z</cp:lastPrinted>
  <dcterms:created xsi:type="dcterms:W3CDTF">2018-12-11T20:08:00Z</dcterms:created>
  <dcterms:modified xsi:type="dcterms:W3CDTF">2019-01-18T19:48:00Z</dcterms:modified>
</cp:coreProperties>
</file>